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45618" w14:textId="1880582F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B2415F">
        <w:rPr>
          <w:i/>
          <w:sz w:val="20"/>
          <w:szCs w:val="20"/>
        </w:rPr>
        <w:t>1</w:t>
      </w:r>
      <w:r w:rsidR="00A9693B">
        <w:rPr>
          <w:i/>
          <w:sz w:val="20"/>
          <w:szCs w:val="20"/>
        </w:rPr>
        <w:t>51</w:t>
      </w:r>
      <w:r w:rsidR="00F5134D" w:rsidRPr="00F5134D">
        <w:rPr>
          <w:i/>
          <w:sz w:val="20"/>
          <w:szCs w:val="20"/>
        </w:rPr>
        <w:t>/2020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3EC34C03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</w:t>
      </w:r>
      <w:r w:rsidR="00A9693B">
        <w:rPr>
          <w:i/>
          <w:sz w:val="20"/>
          <w:szCs w:val="20"/>
        </w:rPr>
        <w:t>roszenia do składania ofert</w:t>
      </w:r>
      <w:r w:rsidR="007A3369">
        <w:rPr>
          <w:i/>
          <w:sz w:val="20"/>
          <w:szCs w:val="20"/>
        </w:rPr>
        <w:t xml:space="preserve">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172F6853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 w:rsidRPr="005D725B">
        <w:rPr>
          <w:bCs/>
          <w:sz w:val="22"/>
        </w:rPr>
        <w:t>w postępowaniu prowadzonym na podstawie art. 4 pkt 8 ustawy z dnia 29 stycznia 2004 r. Prawo zamówień publicznych (Dz. U. z 2019 r., poz. 1843 z późn.zm.)</w:t>
      </w:r>
      <w:r>
        <w:rPr>
          <w:bCs/>
          <w:sz w:val="22"/>
        </w:rPr>
        <w:t xml:space="preserve"> </w:t>
      </w:r>
      <w:r>
        <w:rPr>
          <w:b/>
          <w:bCs/>
          <w:i/>
          <w:sz w:val="22"/>
        </w:rPr>
        <w:t xml:space="preserve">na </w:t>
      </w:r>
      <w:r w:rsidR="00355F0B">
        <w:rPr>
          <w:b/>
          <w:bCs/>
          <w:i/>
          <w:sz w:val="22"/>
        </w:rPr>
        <w:t>ś</w:t>
      </w:r>
      <w:r w:rsidR="00355F0B" w:rsidRPr="00355F0B">
        <w:rPr>
          <w:b/>
          <w:bCs/>
          <w:i/>
          <w:sz w:val="22"/>
        </w:rPr>
        <w:t xml:space="preserve">wiadczenie </w:t>
      </w:r>
      <w:r w:rsidR="00A9693B" w:rsidRPr="00A9693B">
        <w:rPr>
          <w:b/>
          <w:bCs/>
          <w:i/>
          <w:sz w:val="22"/>
        </w:rPr>
        <w:t xml:space="preserve">usługi ochrony lokali </w:t>
      </w:r>
      <w:r w:rsidR="00A9693B">
        <w:rPr>
          <w:b/>
          <w:bCs/>
          <w:i/>
          <w:sz w:val="22"/>
        </w:rPr>
        <w:br/>
      </w:r>
      <w:r w:rsidR="00A9693B" w:rsidRPr="00A9693B">
        <w:rPr>
          <w:b/>
          <w:bCs/>
          <w:i/>
          <w:sz w:val="22"/>
        </w:rPr>
        <w:t>i pomieszczeń wraz z wyposażeniem w nieruchomościach zajmowanych przez LAWP położonych przy ul. Wojciechowskiej 9a w Lublinie</w:t>
      </w:r>
    </w:p>
    <w:p w14:paraId="714FCB2A" w14:textId="77777777" w:rsidR="00355F0B" w:rsidRPr="005D725B" w:rsidRDefault="00355F0B" w:rsidP="005D725B">
      <w:pPr>
        <w:spacing w:line="276" w:lineRule="auto"/>
        <w:ind w:left="0" w:firstLine="0"/>
        <w:jc w:val="center"/>
        <w:rPr>
          <w:bCs/>
          <w:sz w:val="22"/>
        </w:rPr>
      </w:pP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14AE58A" w14:textId="58DC354C" w:rsidR="0034190B" w:rsidRPr="00355F0B" w:rsidRDefault="005D725B" w:rsidP="00355F0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5462B9">
        <w:rPr>
          <w:b/>
          <w:bCs/>
          <w:color w:val="FF0000"/>
          <w:sz w:val="22"/>
        </w:rPr>
        <w:t>C</w:t>
      </w:r>
      <w:r w:rsidR="005462B9" w:rsidRPr="005462B9">
        <w:rPr>
          <w:b/>
          <w:bCs/>
          <w:color w:val="FF0000"/>
          <w:sz w:val="22"/>
        </w:rPr>
        <w:t>ałkowita c</w:t>
      </w:r>
      <w:r w:rsidRPr="005462B9">
        <w:rPr>
          <w:b/>
          <w:bCs/>
          <w:color w:val="FF0000"/>
          <w:sz w:val="22"/>
        </w:rPr>
        <w:t xml:space="preserve">ena </w:t>
      </w:r>
      <w:r w:rsidRPr="00355F0B">
        <w:rPr>
          <w:b/>
          <w:bCs/>
          <w:sz w:val="22"/>
        </w:rPr>
        <w:t>oferty brutto wynosi: ………....………</w:t>
      </w:r>
      <w:r w:rsidR="0034190B" w:rsidRPr="00355F0B">
        <w:rPr>
          <w:b/>
          <w:bCs/>
          <w:sz w:val="22"/>
        </w:rPr>
        <w:t>………………………</w:t>
      </w:r>
      <w:r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8137978" w:rsidR="005D725B" w:rsidRPr="00355F0B" w:rsidRDefault="005666EE" w:rsidP="00355F0B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Pr="00355F0B">
        <w:rPr>
          <w:sz w:val="22"/>
        </w:rPr>
        <w:t>…….. PLN)</w:t>
      </w:r>
    </w:p>
    <w:p w14:paraId="454635BE" w14:textId="3E27B84D" w:rsidR="005D725B" w:rsidRPr="0034190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32D612DF" w14:textId="64EF2F4C" w:rsidR="00355F0B" w:rsidRDefault="00355F0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60F8D54B" w14:textId="77777777" w:rsidR="005462B9" w:rsidRPr="005462B9" w:rsidRDefault="005462B9" w:rsidP="005462B9">
      <w:pPr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451B9874" w14:textId="77777777" w:rsidR="005462B9" w:rsidRPr="005462B9" w:rsidRDefault="005462B9" w:rsidP="005462B9">
      <w:pPr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4EB47DCB" w14:textId="77777777" w:rsidR="005462B9" w:rsidRPr="005462B9" w:rsidRDefault="005462B9" w:rsidP="005462B9">
      <w:pPr>
        <w:autoSpaceDN w:val="0"/>
        <w:adjustRightInd w:val="0"/>
        <w:spacing w:line="360" w:lineRule="auto"/>
        <w:ind w:left="0" w:firstLine="0"/>
        <w:jc w:val="both"/>
        <w:rPr>
          <w:rFonts w:eastAsiaTheme="minorHAnsi"/>
          <w:b/>
          <w:sz w:val="22"/>
          <w:szCs w:val="22"/>
          <w:lang w:eastAsia="en-US"/>
        </w:rPr>
      </w:pPr>
      <w:r w:rsidRPr="005462B9">
        <w:rPr>
          <w:rFonts w:eastAsiaTheme="minorHAnsi"/>
          <w:b/>
          <w:sz w:val="22"/>
          <w:szCs w:val="22"/>
          <w:lang w:eastAsia="en-US"/>
        </w:rPr>
        <w:t xml:space="preserve">TABELA A.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979"/>
        <w:gridCol w:w="2197"/>
        <w:gridCol w:w="2197"/>
      </w:tblGrid>
      <w:tr w:rsidR="005462B9" w:rsidRPr="005462B9" w14:paraId="3AB39FFE" w14:textId="77777777" w:rsidTr="00F4792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AC4E9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0"/>
                <w:szCs w:val="20"/>
                <w:lang w:eastAsia="en-US"/>
              </w:rPr>
              <w:t>Lp</w:t>
            </w: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11BA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Nazwa usługi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A210" w14:textId="77777777" w:rsidR="005462B9" w:rsidRPr="005462B9" w:rsidRDefault="005462B9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Cena brutto za 1 miesiąc usługi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30F4" w14:textId="77777777" w:rsidR="005462B9" w:rsidRPr="005462B9" w:rsidRDefault="005462B9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Cena za 12 miesięcy</w:t>
            </w:r>
          </w:p>
          <w:p w14:paraId="5B85E51E" w14:textId="5542BB08" w:rsidR="005462B9" w:rsidRPr="005462B9" w:rsidRDefault="005462B9" w:rsidP="005462B9">
            <w:pPr>
              <w:ind w:left="0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(kolumna </w:t>
            </w:r>
            <w:r w:rsidR="00922A91">
              <w:rPr>
                <w:rFonts w:eastAsiaTheme="minorHAnsi"/>
                <w:sz w:val="22"/>
                <w:szCs w:val="22"/>
                <w:lang w:eastAsia="en-US"/>
              </w:rPr>
              <w:t xml:space="preserve">nr </w:t>
            </w: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3 x 12 miesięcy)</w:t>
            </w:r>
          </w:p>
        </w:tc>
      </w:tr>
      <w:tr w:rsidR="005462B9" w:rsidRPr="005462B9" w14:paraId="28D2E431" w14:textId="77777777" w:rsidTr="00F4792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A2ED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14CB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76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A083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A997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5462B9" w:rsidRPr="005462B9" w14:paraId="38F0FC65" w14:textId="77777777" w:rsidTr="00F4792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6B12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763E" w14:textId="5AF9D00F" w:rsidR="005462B9" w:rsidRPr="005462B9" w:rsidRDefault="00922A91" w:rsidP="005462B9">
            <w:pPr>
              <w:autoSpaceDN w:val="0"/>
              <w:adjustRightInd w:val="0"/>
              <w:spacing w:line="360" w:lineRule="auto"/>
              <w:ind w:left="76" w:firstLine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M</w:t>
            </w:r>
            <w:r w:rsidRPr="00922A91">
              <w:rPr>
                <w:rFonts w:eastAsiaTheme="minorHAnsi"/>
                <w:sz w:val="22"/>
                <w:szCs w:val="22"/>
                <w:lang w:eastAsia="en-US"/>
              </w:rPr>
              <w:t>onitorowanie i ochron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a</w:t>
            </w:r>
            <w:r w:rsidRPr="00922A91">
              <w:rPr>
                <w:rFonts w:eastAsiaTheme="minorHAnsi"/>
                <w:sz w:val="22"/>
                <w:szCs w:val="22"/>
                <w:lang w:eastAsia="en-US"/>
              </w:rPr>
              <w:t xml:space="preserve"> przez załogi patrolowo-interwencyjne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0728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14:paraId="39CF732E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89E5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5462B9" w:rsidRPr="005462B9" w14:paraId="66E8D283" w14:textId="77777777" w:rsidTr="00F4792B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7F3E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5462B9">
              <w:rPr>
                <w:rFonts w:eastAsiaTheme="minorHAnsi"/>
                <w:sz w:val="20"/>
                <w:szCs w:val="20"/>
                <w:lang w:eastAsia="en-US"/>
              </w:rPr>
              <w:t>2.</w:t>
            </w:r>
          </w:p>
          <w:p w14:paraId="3D912B1D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DD37" w14:textId="26CDF65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5462B9">
              <w:rPr>
                <w:rFonts w:eastAsiaTheme="minorHAnsi"/>
                <w:lang w:eastAsia="en-US"/>
              </w:rPr>
              <w:t>Asystowanie przy otwieraniu i zamykaniu obiektu wraz z depozytem kluczy</w:t>
            </w:r>
            <w:r w:rsidR="00922A91">
              <w:t xml:space="preserve"> 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4D1E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2BF9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5462B9" w:rsidRPr="005462B9" w14:paraId="26C09619" w14:textId="77777777" w:rsidTr="00F4792B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CA61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Cena całkowita oferty brutto (suma kolumny 4): </w:t>
            </w:r>
          </w:p>
        </w:tc>
      </w:tr>
    </w:tbl>
    <w:p w14:paraId="454B1306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6C25B421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7D7C45DA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2390C3BE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03B21A22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62A1301D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5CBFB75A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41E9EA56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45CFBBA2" w14:textId="77777777" w:rsidR="005462B9" w:rsidRPr="005462B9" w:rsidRDefault="005462B9" w:rsidP="005462B9">
      <w:pPr>
        <w:autoSpaceDN w:val="0"/>
        <w:adjustRightInd w:val="0"/>
        <w:spacing w:line="360" w:lineRule="auto"/>
        <w:ind w:left="0" w:firstLine="0"/>
        <w:rPr>
          <w:rFonts w:eastAsiaTheme="minorHAnsi"/>
          <w:b/>
          <w:sz w:val="22"/>
          <w:szCs w:val="22"/>
          <w:lang w:eastAsia="en-US"/>
        </w:rPr>
      </w:pPr>
      <w:r w:rsidRPr="005462B9">
        <w:rPr>
          <w:rFonts w:eastAsiaTheme="minorHAnsi"/>
          <w:b/>
          <w:sz w:val="22"/>
          <w:szCs w:val="22"/>
          <w:lang w:eastAsia="en-US"/>
        </w:rPr>
        <w:t>TABELA B.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6289"/>
        <w:gridCol w:w="2775"/>
      </w:tblGrid>
      <w:tr w:rsidR="005462B9" w:rsidRPr="005462B9" w14:paraId="690A0EDE" w14:textId="77777777" w:rsidTr="00F4792B">
        <w:trPr>
          <w:trHeight w:val="47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204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0"/>
                <w:szCs w:val="20"/>
                <w:lang w:eastAsia="en-US"/>
              </w:rPr>
              <w:t>Lp</w:t>
            </w: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0E65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Nazwa usługi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CF5AE" w14:textId="77777777" w:rsidR="005462B9" w:rsidRPr="005462B9" w:rsidRDefault="005462B9" w:rsidP="005462B9">
            <w:pPr>
              <w:autoSpaceDN w:val="0"/>
              <w:adjustRightInd w:val="0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Cena brutto </w:t>
            </w:r>
          </w:p>
        </w:tc>
      </w:tr>
      <w:tr w:rsidR="005462B9" w:rsidRPr="005462B9" w14:paraId="37875DEF" w14:textId="77777777" w:rsidTr="00F4792B">
        <w:trPr>
          <w:trHeight w:val="36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941C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3A31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76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42AB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5462B9" w:rsidRPr="005462B9" w14:paraId="133E8DDD" w14:textId="77777777" w:rsidTr="00F4792B">
        <w:trPr>
          <w:trHeight w:val="109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5C0F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  <w:p w14:paraId="1D779B2B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93CB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76" w:firstLine="0"/>
              <w:rPr>
                <w:rFonts w:eastAsiaTheme="minorHAnsi"/>
                <w:sz w:val="22"/>
                <w:szCs w:val="22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Podjęcie interwencji za wystąpienie nieuzasadnionego alarmu </w:t>
            </w:r>
            <w:r w:rsidRPr="005462B9">
              <w:rPr>
                <w:rFonts w:eastAsiaTheme="minorHAnsi"/>
                <w:i/>
                <w:sz w:val="22"/>
                <w:szCs w:val="22"/>
                <w:lang w:eastAsia="en-US"/>
              </w:rPr>
              <w:t>(opłata za jednorazowy przyjazd):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9E0C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14:paraId="60AE2140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  <w:tr w:rsidR="005462B9" w:rsidRPr="005462B9" w14:paraId="1B0194A2" w14:textId="77777777" w:rsidTr="00F4792B">
        <w:trPr>
          <w:trHeight w:val="722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0331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5462B9">
              <w:rPr>
                <w:rFonts w:eastAsiaTheme="minorHAnsi"/>
                <w:sz w:val="20"/>
                <w:szCs w:val="20"/>
                <w:lang w:eastAsia="en-US"/>
              </w:rPr>
              <w:t>2.</w:t>
            </w:r>
          </w:p>
          <w:p w14:paraId="43E85993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3006" w14:textId="5A1806A2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5462B9">
              <w:rPr>
                <w:rFonts w:eastAsiaTheme="minorHAnsi"/>
                <w:sz w:val="22"/>
                <w:szCs w:val="22"/>
                <w:lang w:eastAsia="en-US"/>
              </w:rPr>
              <w:t xml:space="preserve">Zabezpieczenie obiektów dozorem fizycznym </w:t>
            </w:r>
            <w:r w:rsidRPr="005462B9">
              <w:rPr>
                <w:rFonts w:eastAsiaTheme="minorHAnsi"/>
                <w:i/>
                <w:sz w:val="22"/>
                <w:szCs w:val="22"/>
                <w:lang w:eastAsia="en-US"/>
              </w:rPr>
              <w:t>(opłata za jedną godzinę ochrony fizycznej obiektów</w:t>
            </w:r>
            <w:r w:rsidR="00470E36">
              <w:rPr>
                <w:rFonts w:eastAsiaTheme="minorHAnsi"/>
                <w:i/>
                <w:sz w:val="22"/>
                <w:szCs w:val="22"/>
                <w:lang w:eastAsia="en-US"/>
              </w:rPr>
              <w:t>)</w:t>
            </w:r>
            <w:r w:rsidRPr="005462B9">
              <w:rPr>
                <w:rFonts w:eastAsiaTheme="minorHAnsi"/>
                <w:i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24ED" w14:textId="77777777" w:rsidR="005462B9" w:rsidRPr="005462B9" w:rsidRDefault="005462B9" w:rsidP="005462B9">
            <w:pPr>
              <w:autoSpaceDN w:val="0"/>
              <w:adjustRightInd w:val="0"/>
              <w:spacing w:line="360" w:lineRule="auto"/>
              <w:ind w:left="0" w:firstLine="0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26AFB9FC" w14:textId="77777777" w:rsidR="005462B9" w:rsidRPr="005462B9" w:rsidRDefault="005462B9" w:rsidP="005462B9">
      <w:pPr>
        <w:autoSpaceDN w:val="0"/>
        <w:adjustRightInd w:val="0"/>
        <w:spacing w:line="360" w:lineRule="auto"/>
        <w:ind w:left="720" w:firstLine="0"/>
        <w:contextualSpacing/>
        <w:rPr>
          <w:rFonts w:eastAsiaTheme="minorHAnsi"/>
          <w:sz w:val="22"/>
          <w:szCs w:val="22"/>
          <w:lang w:eastAsia="en-US"/>
        </w:rPr>
      </w:pPr>
    </w:p>
    <w:p w14:paraId="46F66547" w14:textId="7598397E" w:rsidR="005462B9" w:rsidRDefault="005462B9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6BE29BC5" w14:textId="6F7EBE4A" w:rsidR="005462B9" w:rsidRDefault="005462B9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6C57021C" w14:textId="77777777" w:rsidR="005462B9" w:rsidRDefault="005462B9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F2BF933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77777777" w:rsidR="005D725B" w:rsidRPr="005D725B" w:rsidRDefault="005D725B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F4571" w14:textId="77777777" w:rsidR="008355E2" w:rsidRDefault="008355E2" w:rsidP="00EE7D7D">
      <w:r>
        <w:separator/>
      </w:r>
    </w:p>
  </w:endnote>
  <w:endnote w:type="continuationSeparator" w:id="0">
    <w:p w14:paraId="4CCCBEE0" w14:textId="77777777" w:rsidR="008355E2" w:rsidRDefault="008355E2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BFA0B" w14:textId="77777777" w:rsidR="008355E2" w:rsidRDefault="008355E2" w:rsidP="00EE7D7D">
      <w:r>
        <w:separator/>
      </w:r>
    </w:p>
  </w:footnote>
  <w:footnote w:type="continuationSeparator" w:id="0">
    <w:p w14:paraId="427721A1" w14:textId="77777777" w:rsidR="008355E2" w:rsidRDefault="008355E2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19F625FE" w:rsidR="00CE100E" w:rsidRPr="00CE100E" w:rsidRDefault="00BE7ECD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6811B67A" wp14:editId="4685E6DA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CD2CA7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507C6"/>
    <w:rsid w:val="00470E36"/>
    <w:rsid w:val="00470F19"/>
    <w:rsid w:val="004737CC"/>
    <w:rsid w:val="0048751A"/>
    <w:rsid w:val="004D442A"/>
    <w:rsid w:val="00505B77"/>
    <w:rsid w:val="0052146E"/>
    <w:rsid w:val="005363B3"/>
    <w:rsid w:val="005439EE"/>
    <w:rsid w:val="005462B9"/>
    <w:rsid w:val="005666EE"/>
    <w:rsid w:val="005D725B"/>
    <w:rsid w:val="005E4B4E"/>
    <w:rsid w:val="005E6437"/>
    <w:rsid w:val="00601613"/>
    <w:rsid w:val="00607BD0"/>
    <w:rsid w:val="006101A2"/>
    <w:rsid w:val="00610711"/>
    <w:rsid w:val="00620822"/>
    <w:rsid w:val="006375BD"/>
    <w:rsid w:val="006808DF"/>
    <w:rsid w:val="00693BEA"/>
    <w:rsid w:val="006F60DC"/>
    <w:rsid w:val="00716A80"/>
    <w:rsid w:val="00737280"/>
    <w:rsid w:val="00756FD3"/>
    <w:rsid w:val="007A3369"/>
    <w:rsid w:val="007B343B"/>
    <w:rsid w:val="007C28A6"/>
    <w:rsid w:val="007D557A"/>
    <w:rsid w:val="008249BC"/>
    <w:rsid w:val="008355E2"/>
    <w:rsid w:val="008A509A"/>
    <w:rsid w:val="00922A91"/>
    <w:rsid w:val="009523AF"/>
    <w:rsid w:val="00952723"/>
    <w:rsid w:val="00955D02"/>
    <w:rsid w:val="009853F2"/>
    <w:rsid w:val="009A5BC0"/>
    <w:rsid w:val="009B3C25"/>
    <w:rsid w:val="009B67C6"/>
    <w:rsid w:val="009F7D2D"/>
    <w:rsid w:val="00A216CE"/>
    <w:rsid w:val="00A31F3C"/>
    <w:rsid w:val="00A850EE"/>
    <w:rsid w:val="00A9693B"/>
    <w:rsid w:val="00AC004E"/>
    <w:rsid w:val="00AE22A2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E4A0C"/>
    <w:rsid w:val="00BE7ECD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CF3C15"/>
    <w:rsid w:val="00D2675C"/>
    <w:rsid w:val="00D82673"/>
    <w:rsid w:val="00DB400F"/>
    <w:rsid w:val="00DD2460"/>
    <w:rsid w:val="00DD45B2"/>
    <w:rsid w:val="00E1029B"/>
    <w:rsid w:val="00E54A78"/>
    <w:rsid w:val="00E66468"/>
    <w:rsid w:val="00E97E37"/>
    <w:rsid w:val="00EB3F36"/>
    <w:rsid w:val="00EC64CC"/>
    <w:rsid w:val="00EC7C85"/>
    <w:rsid w:val="00EE7D7D"/>
    <w:rsid w:val="00EF164D"/>
    <w:rsid w:val="00EF700B"/>
    <w:rsid w:val="00F01F56"/>
    <w:rsid w:val="00F233A0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</TotalTime>
  <Pages>1</Pages>
  <Words>232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6</cp:revision>
  <cp:lastPrinted>2015-12-09T11:29:00Z</cp:lastPrinted>
  <dcterms:created xsi:type="dcterms:W3CDTF">2020-12-09T11:24:00Z</dcterms:created>
  <dcterms:modified xsi:type="dcterms:W3CDTF">2020-12-09T11:32:00Z</dcterms:modified>
</cp:coreProperties>
</file>